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9B0B4C0" w14:textId="77777777" w:rsidR="0032748A" w:rsidRPr="005B48B1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MAYOR AND COUNCIL </w:t>
      </w:r>
    </w:p>
    <w:p w14:paraId="6369C566" w14:textId="35916EFE" w:rsidR="00B7334B" w:rsidRPr="005B48B1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WORK SESSION</w:t>
      </w:r>
    </w:p>
    <w:p w14:paraId="0D5476D4" w14:textId="7FDC1969" w:rsidR="00122D65" w:rsidRDefault="004A1942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March 2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, 202</w:t>
      </w:r>
      <w:r w:rsidR="003427E5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 </w:t>
      </w:r>
    </w:p>
    <w:p w14:paraId="2E8A41D4" w14:textId="77777777" w:rsidR="002B3931" w:rsidRDefault="002B3931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sectPr w:rsidR="002B3931" w:rsidSect="002B39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7AE4325" w14:textId="7C1E3954" w:rsidR="007644DA" w:rsidRPr="00B026FA" w:rsidRDefault="007644DA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</w:p>
    <w:p w14:paraId="00A28652" w14:textId="77777777" w:rsidR="00F74F01" w:rsidRDefault="002B3931" w:rsidP="00F86177">
      <w:pPr>
        <w:jc w:val="center"/>
        <w:rPr>
          <w:rFonts w:ascii="Gadugi" w:hAnsi="Gadugi" w:cs="Calibri"/>
          <w:b/>
          <w:sz w:val="20"/>
          <w:szCs w:val="20"/>
          <w:highlight w:val="yellow"/>
        </w:rPr>
      </w:pPr>
      <w:r>
        <w:rPr>
          <w:rFonts w:ascii="Gadugi" w:hAnsi="Gadugi" w:cs="Calibri"/>
          <w:b/>
          <w:sz w:val="20"/>
          <w:szCs w:val="20"/>
          <w:highlight w:val="yellow"/>
        </w:rPr>
        <w:t>In order to follow</w:t>
      </w:r>
      <w:r w:rsidR="00321AB4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>COVID-19</w:t>
      </w:r>
      <w:r w:rsidR="00321AB4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safety protocols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>,</w:t>
      </w:r>
      <w:r w:rsidR="00E424D9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</w:t>
      </w:r>
    </w:p>
    <w:p w14:paraId="19E161CF" w14:textId="25CE9122" w:rsidR="00F86177" w:rsidRPr="007644DA" w:rsidRDefault="00E424D9" w:rsidP="00F86177">
      <w:pPr>
        <w:jc w:val="center"/>
        <w:rPr>
          <w:rFonts w:ascii="Gadugi" w:hAnsi="Gadugi" w:cs="Calibri"/>
          <w:b/>
          <w:sz w:val="22"/>
          <w:szCs w:val="22"/>
          <w:u w:val="single"/>
        </w:rPr>
      </w:pPr>
      <w:r w:rsidRPr="007644DA">
        <w:rPr>
          <w:rFonts w:ascii="Gadugi" w:hAnsi="Gadugi" w:cs="Calibri"/>
          <w:b/>
          <w:sz w:val="20"/>
          <w:szCs w:val="20"/>
          <w:highlight w:val="yellow"/>
        </w:rPr>
        <w:t>t</w:t>
      </w:r>
      <w:r w:rsidR="00F86177" w:rsidRPr="007644DA">
        <w:rPr>
          <w:rFonts w:ascii="Gadugi" w:hAnsi="Gadugi" w:cs="Calibri"/>
          <w:b/>
          <w:sz w:val="20"/>
          <w:szCs w:val="20"/>
          <w:highlight w:val="yellow"/>
        </w:rPr>
        <w:t xml:space="preserve">his meeting will be held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 xml:space="preserve">VIRTUALLY VIA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  <w:u w:val="single"/>
        </w:rPr>
        <w:t>ZOOM</w:t>
      </w:r>
      <w:r w:rsidR="007644DA" w:rsidRPr="007644DA">
        <w:rPr>
          <w:rFonts w:ascii="Gadugi" w:hAnsi="Gadugi" w:cs="Calibri"/>
          <w:b/>
          <w:sz w:val="20"/>
          <w:szCs w:val="20"/>
          <w:u w:val="single"/>
        </w:rPr>
        <w:t>.</w:t>
      </w:r>
    </w:p>
    <w:p w14:paraId="7B9CA1CD" w14:textId="0D182513" w:rsidR="00E31C58" w:rsidRPr="00B026FA" w:rsidRDefault="00E31C58" w:rsidP="00F86177">
      <w:pPr>
        <w:jc w:val="center"/>
        <w:rPr>
          <w:rFonts w:ascii="Gadugi" w:hAnsi="Gadugi" w:cs="Calibri"/>
          <w:bCs/>
          <w:i/>
          <w:iCs/>
          <w:sz w:val="18"/>
          <w:szCs w:val="18"/>
        </w:rPr>
      </w:pPr>
      <w:r w:rsidRPr="00B026FA">
        <w:rPr>
          <w:rFonts w:ascii="Gadugi" w:hAnsi="Gadugi" w:cs="Calibri"/>
          <w:bCs/>
          <w:i/>
          <w:iCs/>
          <w:sz w:val="18"/>
          <w:szCs w:val="18"/>
        </w:rPr>
        <w:t xml:space="preserve"> </w:t>
      </w:r>
    </w:p>
    <w:p w14:paraId="3B4905BE" w14:textId="7BB2F73A" w:rsidR="002B3931" w:rsidRPr="002B3931" w:rsidRDefault="002B3931" w:rsidP="002B3931">
      <w:pPr>
        <w:jc w:val="center"/>
        <w:rPr>
          <w:rFonts w:ascii="Gadugi" w:hAnsi="Gadugi" w:cstheme="minorHAnsi"/>
          <w:b/>
          <w:bCs/>
          <w:i/>
          <w:iCs/>
          <w:sz w:val="22"/>
          <w:szCs w:val="22"/>
        </w:rPr>
      </w:pPr>
      <w:r w:rsidRPr="002B3931">
        <w:rPr>
          <w:rFonts w:ascii="Gadugi" w:hAnsi="Gadugi" w:cstheme="minorHAnsi"/>
          <w:b/>
          <w:bCs/>
          <w:i/>
          <w:iCs/>
          <w:sz w:val="22"/>
          <w:szCs w:val="22"/>
        </w:rPr>
        <w:t>Join Zoom Meeting online:</w:t>
      </w:r>
    </w:p>
    <w:p w14:paraId="1BC378DD" w14:textId="77777777" w:rsidR="002B3931" w:rsidRPr="002B3931" w:rsidRDefault="002B3931" w:rsidP="002B3931">
      <w:pPr>
        <w:jc w:val="center"/>
        <w:rPr>
          <w:rFonts w:ascii="Gadugi" w:eastAsiaTheme="minorHAnsi" w:hAnsi="Gadugi" w:cstheme="minorHAnsi"/>
          <w:b/>
          <w:bCs/>
          <w:sz w:val="22"/>
          <w:szCs w:val="22"/>
          <w:lang w:eastAsia="en-US"/>
        </w:rPr>
      </w:pPr>
    </w:p>
    <w:p w14:paraId="7B6E2655" w14:textId="77777777" w:rsidR="002B3931" w:rsidRPr="002B3931" w:rsidRDefault="00B87B67" w:rsidP="002B3931">
      <w:pPr>
        <w:jc w:val="center"/>
        <w:rPr>
          <w:rFonts w:ascii="Gadugi" w:hAnsi="Gadugi" w:cstheme="minorHAnsi"/>
          <w:b/>
          <w:bCs/>
          <w:sz w:val="22"/>
          <w:szCs w:val="22"/>
        </w:rPr>
      </w:pPr>
      <w:hyperlink r:id="rId7" w:history="1">
        <w:r w:rsidR="002B3931" w:rsidRPr="002B3931">
          <w:rPr>
            <w:rStyle w:val="Hyperlink"/>
            <w:rFonts w:ascii="Gadugi" w:hAnsi="Gadugi" w:cstheme="minorHAnsi"/>
            <w:b/>
            <w:bCs/>
            <w:color w:val="auto"/>
            <w:sz w:val="22"/>
            <w:szCs w:val="22"/>
          </w:rPr>
          <w:t>https://us02web.zoom.us/j/84648213820?pwd=b3JqbUVwSWRndnNZQktXTUJpZzdmZz09</w:t>
        </w:r>
      </w:hyperlink>
    </w:p>
    <w:p w14:paraId="4BC182B0" w14:textId="77777777" w:rsidR="002B3931" w:rsidRPr="002B3931" w:rsidRDefault="002B3931" w:rsidP="002B3931">
      <w:pPr>
        <w:jc w:val="center"/>
        <w:rPr>
          <w:rFonts w:ascii="Gadugi" w:hAnsi="Gadugi" w:cstheme="minorHAnsi"/>
          <w:b/>
          <w:bCs/>
          <w:sz w:val="22"/>
          <w:szCs w:val="22"/>
        </w:rPr>
      </w:pPr>
    </w:p>
    <w:p w14:paraId="59BF84DC" w14:textId="0F3E8A45" w:rsidR="002B3931" w:rsidRPr="002B3931" w:rsidRDefault="002B3931" w:rsidP="002B3931">
      <w:pPr>
        <w:jc w:val="center"/>
        <w:rPr>
          <w:rFonts w:ascii="Gadugi" w:hAnsi="Gadugi" w:cstheme="minorHAnsi"/>
          <w:b/>
          <w:bCs/>
          <w:sz w:val="22"/>
          <w:szCs w:val="22"/>
        </w:rPr>
      </w:pPr>
      <w:r w:rsidRPr="002B3931">
        <w:rPr>
          <w:rFonts w:ascii="Gadugi" w:hAnsi="Gadugi" w:cstheme="minorHAnsi"/>
          <w:b/>
          <w:bCs/>
          <w:sz w:val="22"/>
          <w:szCs w:val="22"/>
        </w:rPr>
        <w:t>OR Call:  301-715-8592</w:t>
      </w:r>
    </w:p>
    <w:p w14:paraId="2358CD7B" w14:textId="77777777" w:rsidR="002B3931" w:rsidRPr="002B3931" w:rsidRDefault="002B3931" w:rsidP="002B3931">
      <w:pPr>
        <w:jc w:val="center"/>
        <w:rPr>
          <w:rFonts w:ascii="Gadugi" w:hAnsi="Gadugi" w:cstheme="minorHAnsi"/>
          <w:sz w:val="20"/>
          <w:szCs w:val="20"/>
        </w:rPr>
      </w:pPr>
    </w:p>
    <w:p w14:paraId="20CFAE31" w14:textId="77777777" w:rsidR="002B3931" w:rsidRPr="002B3931" w:rsidRDefault="002B3931" w:rsidP="002B3931">
      <w:pPr>
        <w:jc w:val="center"/>
        <w:rPr>
          <w:rFonts w:ascii="Gadugi" w:hAnsi="Gadugi" w:cstheme="minorHAnsi"/>
          <w:b/>
          <w:bCs/>
          <w:highlight w:val="yellow"/>
        </w:rPr>
      </w:pPr>
      <w:r w:rsidRPr="002B3931">
        <w:rPr>
          <w:rFonts w:ascii="Gadugi" w:hAnsi="Gadugi" w:cstheme="minorHAnsi"/>
          <w:b/>
          <w:bCs/>
          <w:highlight w:val="yellow"/>
        </w:rPr>
        <w:t>Meeting ID: 846 4821 3820</w:t>
      </w:r>
    </w:p>
    <w:p w14:paraId="5A5A64B7" w14:textId="77777777" w:rsidR="002B3931" w:rsidRPr="002B3931" w:rsidRDefault="002B3931" w:rsidP="002B3931">
      <w:pPr>
        <w:jc w:val="center"/>
        <w:rPr>
          <w:rFonts w:ascii="Gadugi" w:hAnsi="Gadugi" w:cstheme="minorHAnsi"/>
          <w:b/>
          <w:bCs/>
        </w:rPr>
      </w:pPr>
      <w:r w:rsidRPr="002B3931">
        <w:rPr>
          <w:rFonts w:ascii="Gadugi" w:hAnsi="Gadugi" w:cstheme="minorHAnsi"/>
          <w:b/>
          <w:bCs/>
          <w:highlight w:val="yellow"/>
        </w:rPr>
        <w:t>Passcode: 295234</w:t>
      </w:r>
    </w:p>
    <w:p w14:paraId="344D1EA6" w14:textId="77777777" w:rsidR="002B3931" w:rsidRDefault="002B3931" w:rsidP="005F728F">
      <w:pPr>
        <w:jc w:val="center"/>
        <w:rPr>
          <w:rFonts w:ascii="Gadugi" w:hAnsi="Gadugi" w:cs="Calibri"/>
          <w:b/>
          <w:i/>
          <w:iCs/>
          <w:sz w:val="20"/>
          <w:szCs w:val="20"/>
          <w:u w:val="single"/>
        </w:rPr>
        <w:sectPr w:rsidR="002B3931" w:rsidSect="002B39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0D95A06" w14:textId="090C34AA" w:rsidR="002B3931" w:rsidRPr="002B3931" w:rsidRDefault="002B3931" w:rsidP="005F728F">
      <w:pPr>
        <w:jc w:val="center"/>
        <w:rPr>
          <w:rFonts w:ascii="Gadugi" w:hAnsi="Gadugi" w:cs="Calibri"/>
          <w:b/>
          <w:i/>
          <w:iCs/>
          <w:sz w:val="20"/>
          <w:szCs w:val="20"/>
          <w:u w:val="single"/>
        </w:rPr>
      </w:pPr>
    </w:p>
    <w:p w14:paraId="65403A01" w14:textId="77777777" w:rsidR="00C5711E" w:rsidRPr="00C5711E" w:rsidRDefault="00C5711E" w:rsidP="005F728F">
      <w:pPr>
        <w:jc w:val="center"/>
        <w:rPr>
          <w:rFonts w:ascii="Gadugi" w:hAnsi="Gadugi" w:cs="Calibri"/>
          <w:b/>
          <w:i/>
          <w:iCs/>
          <w:sz w:val="22"/>
          <w:szCs w:val="22"/>
          <w:u w:val="single"/>
        </w:rPr>
      </w:pPr>
    </w:p>
    <w:p w14:paraId="60F8E6CD" w14:textId="2BB4C5C1" w:rsidR="00E424D9" w:rsidRPr="00C5711E" w:rsidRDefault="00E424D9" w:rsidP="00C5711E">
      <w:pPr>
        <w:pStyle w:val="ListParagraph"/>
        <w:jc w:val="center"/>
        <w:rPr>
          <w:rFonts w:ascii="Gadugi" w:hAnsi="Gadugi"/>
          <w:sz w:val="20"/>
          <w:szCs w:val="20"/>
        </w:rPr>
        <w:sectPr w:rsidR="00E424D9" w:rsidRPr="00C5711E" w:rsidSect="00E424D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5C811AB3" w14:textId="77777777" w:rsidR="00340F67" w:rsidRDefault="00340F67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</w:p>
    <w:p w14:paraId="6FF435D9" w14:textId="339E571F" w:rsidR="00D37859" w:rsidRPr="005B48B1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>AGENDA</w:t>
      </w:r>
    </w:p>
    <w:p w14:paraId="0D7C743F" w14:textId="77777777" w:rsidR="009B750A" w:rsidRPr="005B48B1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8"/>
          <w:szCs w:val="28"/>
        </w:rPr>
      </w:pPr>
    </w:p>
    <w:p w14:paraId="34CF000A" w14:textId="77777777" w:rsidR="00850D37" w:rsidRPr="005B48B1" w:rsidRDefault="00931181" w:rsidP="00581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i/>
          <w:iCs/>
          <w:sz w:val="22"/>
          <w:szCs w:val="22"/>
        </w:rPr>
      </w:pPr>
      <w:bookmarkStart w:id="0" w:name="_Hlk52873270"/>
      <w:r w:rsidRPr="005B48B1">
        <w:rPr>
          <w:rFonts w:ascii="Gadugi" w:hAnsi="Gadugi" w:cs="Calibri"/>
          <w:b/>
          <w:bCs/>
          <w:sz w:val="22"/>
          <w:szCs w:val="22"/>
        </w:rPr>
        <w:t>Approval of Minutes</w:t>
      </w:r>
    </w:p>
    <w:p w14:paraId="1023C337" w14:textId="66C90FEC" w:rsidR="00310D90" w:rsidRPr="00310D90" w:rsidRDefault="004A1942" w:rsidP="00310D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22"/>
          <w:szCs w:val="22"/>
        </w:rPr>
      </w:pPr>
      <w:r>
        <w:rPr>
          <w:rFonts w:ascii="Gadugi" w:hAnsi="Gadugi" w:cs="Calibri"/>
          <w:i/>
          <w:iCs/>
          <w:sz w:val="22"/>
          <w:szCs w:val="22"/>
        </w:rPr>
        <w:t>Work Session February 23</w:t>
      </w:r>
      <w:r w:rsidR="00340F67" w:rsidRPr="005B48B1">
        <w:rPr>
          <w:rFonts w:ascii="Gadugi" w:hAnsi="Gadugi" w:cs="Calibri"/>
          <w:i/>
          <w:iCs/>
          <w:sz w:val="22"/>
          <w:szCs w:val="22"/>
        </w:rPr>
        <w:t>, 2021</w:t>
      </w:r>
    </w:p>
    <w:p w14:paraId="4A74CF10" w14:textId="77777777" w:rsidR="00310D90" w:rsidRPr="00310D90" w:rsidRDefault="00310D90" w:rsidP="00310D9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Lower Shore Land Trust </w:t>
      </w:r>
      <w:r w:rsidRPr="00465B25">
        <w:rPr>
          <w:rFonts w:ascii="Gadugi" w:eastAsia="Times New Roman" w:hAnsi="Gadugi"/>
          <w:sz w:val="22"/>
          <w:szCs w:val="22"/>
        </w:rPr>
        <w:t xml:space="preserve">– </w:t>
      </w:r>
      <w:r>
        <w:rPr>
          <w:rFonts w:ascii="Gadugi" w:eastAsia="Times New Roman" w:hAnsi="Gadugi"/>
          <w:sz w:val="22"/>
          <w:szCs w:val="22"/>
        </w:rPr>
        <w:t xml:space="preserve">Sturgis Park Pollinator Garden – Annual Garden Refresh </w:t>
      </w:r>
    </w:p>
    <w:p w14:paraId="4A4ABF8B" w14:textId="77777777" w:rsidR="002617F0" w:rsidRPr="00465B25" w:rsidRDefault="002617F0" w:rsidP="002617F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>Water Fees</w:t>
      </w:r>
    </w:p>
    <w:p w14:paraId="1E5F265D" w14:textId="751BD496" w:rsidR="00465B25" w:rsidRPr="001433D5" w:rsidRDefault="003071AA" w:rsidP="004A1942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 w:rsidRPr="005B48B1">
        <w:rPr>
          <w:rFonts w:ascii="Gadugi" w:eastAsia="Times New Roman" w:hAnsi="Gadugi"/>
          <w:b/>
          <w:bCs/>
          <w:sz w:val="22"/>
          <w:szCs w:val="22"/>
        </w:rPr>
        <w:t xml:space="preserve">Budget </w:t>
      </w:r>
      <w:r w:rsidR="004A1942" w:rsidRPr="002B3931">
        <w:rPr>
          <w:rFonts w:ascii="Gadugi" w:eastAsia="Times New Roman" w:hAnsi="Gadugi"/>
          <w:sz w:val="22"/>
          <w:szCs w:val="22"/>
        </w:rPr>
        <w:t>–</w:t>
      </w:r>
      <w:r w:rsidR="00731C6C" w:rsidRPr="005B48B1">
        <w:rPr>
          <w:rFonts w:ascii="Gadugi" w:eastAsia="Times New Roman" w:hAnsi="Gadugi"/>
          <w:sz w:val="22"/>
          <w:szCs w:val="22"/>
        </w:rPr>
        <w:t xml:space="preserve"> </w:t>
      </w:r>
      <w:r w:rsidR="004A1942">
        <w:rPr>
          <w:rFonts w:ascii="Gadugi" w:eastAsia="Times New Roman" w:hAnsi="Gadugi"/>
          <w:sz w:val="22"/>
          <w:szCs w:val="22"/>
        </w:rPr>
        <w:t>Department Heads Requests</w:t>
      </w:r>
      <w:r w:rsidR="00F6173F">
        <w:rPr>
          <w:rFonts w:ascii="Gadugi" w:eastAsia="Times New Roman" w:hAnsi="Gadugi"/>
          <w:sz w:val="22"/>
          <w:szCs w:val="22"/>
        </w:rPr>
        <w:t xml:space="preserve"> &amp; </w:t>
      </w:r>
      <w:r w:rsidR="00A169C4">
        <w:rPr>
          <w:rFonts w:ascii="Gadugi" w:eastAsia="Times New Roman" w:hAnsi="Gadugi"/>
          <w:sz w:val="22"/>
          <w:szCs w:val="22"/>
        </w:rPr>
        <w:t>FY’22 Budget Draft Review</w:t>
      </w:r>
      <w:r w:rsidRPr="005B48B1">
        <w:rPr>
          <w:rFonts w:ascii="Gadugi" w:eastAsia="Times New Roman" w:hAnsi="Gadugi"/>
          <w:sz w:val="22"/>
          <w:szCs w:val="22"/>
        </w:rPr>
        <w:t xml:space="preserve"> </w:t>
      </w:r>
    </w:p>
    <w:p w14:paraId="0AFDBE29" w14:textId="6EDF4E6A" w:rsidR="007E7C79" w:rsidRPr="007E7C79" w:rsidRDefault="001433D5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Closed Session </w:t>
      </w:r>
      <w:r w:rsidRPr="001433D5">
        <w:rPr>
          <w:rFonts w:ascii="Gadugi" w:eastAsia="Times New Roman" w:hAnsi="Gadugi"/>
          <w:sz w:val="22"/>
          <w:szCs w:val="22"/>
        </w:rPr>
        <w:t xml:space="preserve">– </w:t>
      </w:r>
      <w:r>
        <w:rPr>
          <w:rFonts w:ascii="Gadugi" w:eastAsia="Times New Roman" w:hAnsi="Gadugi"/>
          <w:sz w:val="22"/>
          <w:szCs w:val="22"/>
        </w:rPr>
        <w:t xml:space="preserve">Budget: FY’22 </w:t>
      </w:r>
      <w:r w:rsidRPr="001433D5">
        <w:rPr>
          <w:rFonts w:ascii="Gadugi" w:eastAsia="Times New Roman" w:hAnsi="Gadugi"/>
          <w:sz w:val="22"/>
          <w:szCs w:val="22"/>
        </w:rPr>
        <w:t>Salaries</w:t>
      </w:r>
      <w:r w:rsidR="007E7C79" w:rsidRPr="007E7C79">
        <w:rPr>
          <w:rFonts w:ascii="Gadugi" w:eastAsia="Times New Roman" w:hAnsi="Gadugi"/>
          <w:sz w:val="22"/>
          <w:szCs w:val="22"/>
        </w:rPr>
        <w:t>, Covington Street Lots</w:t>
      </w:r>
    </w:p>
    <w:p w14:paraId="7EADB322" w14:textId="3EF89769" w:rsidR="00A82319" w:rsidRPr="00465B25" w:rsidRDefault="00A82319" w:rsidP="004A1942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>Return to Open Session</w:t>
      </w:r>
    </w:p>
    <w:p w14:paraId="21CE0980" w14:textId="5527D80A" w:rsidR="0032748A" w:rsidRPr="005B48B1" w:rsidRDefault="00A87AB5" w:rsidP="00071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contextualSpacing w:val="0"/>
        <w:rPr>
          <w:rFonts w:ascii="Gadugi" w:hAnsi="Gadugi" w:cs="Calibri"/>
          <w:b/>
          <w:bCs/>
          <w:sz w:val="22"/>
          <w:szCs w:val="22"/>
        </w:rPr>
      </w:pPr>
      <w:r w:rsidRPr="005B48B1">
        <w:rPr>
          <w:rFonts w:ascii="Gadugi" w:hAnsi="Gadugi"/>
          <w:b/>
          <w:bCs/>
          <w:sz w:val="22"/>
          <w:szCs w:val="22"/>
        </w:rPr>
        <w:t>Adjournment</w:t>
      </w:r>
      <w:r w:rsidR="00DC7915">
        <w:rPr>
          <w:rFonts w:ascii="Gadugi" w:hAnsi="Gadugi"/>
          <w:b/>
          <w:bCs/>
          <w:sz w:val="22"/>
          <w:szCs w:val="22"/>
        </w:rPr>
        <w:t xml:space="preserve"> 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>the meeting materials</w:t>
      </w: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8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27FBC54F" w:rsid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00CD3E9F" w14:textId="5CE801D9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B9BC27E" w14:textId="318126DA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2BC532F" w14:textId="4DD011AF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2C5E66C9" w14:textId="7E8C143E" w:rsidR="00340F67" w:rsidRPr="00B026FA" w:rsidRDefault="00340F67" w:rsidP="00340F67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340F67" w:rsidRPr="00B026FA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1FD2148"/>
    <w:multiLevelType w:val="hybridMultilevel"/>
    <w:tmpl w:val="B7443694"/>
    <w:lvl w:ilvl="0" w:tplc="D0B4FEB2">
      <w:numFmt w:val="bullet"/>
      <w:lvlText w:val="-"/>
      <w:lvlJc w:val="left"/>
      <w:pPr>
        <w:ind w:left="112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38A16C2"/>
    <w:multiLevelType w:val="hybridMultilevel"/>
    <w:tmpl w:val="5608FF7A"/>
    <w:lvl w:ilvl="0" w:tplc="7D2A3756">
      <w:numFmt w:val="bullet"/>
      <w:lvlText w:val="-"/>
      <w:lvlJc w:val="left"/>
      <w:pPr>
        <w:ind w:left="2580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3889"/>
    <w:multiLevelType w:val="hybridMultilevel"/>
    <w:tmpl w:val="AAF88072"/>
    <w:lvl w:ilvl="0" w:tplc="CDD283BE">
      <w:numFmt w:val="bullet"/>
      <w:lvlText w:val="-"/>
      <w:lvlJc w:val="left"/>
      <w:pPr>
        <w:ind w:left="184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17"/>
  </w:num>
  <w:num w:numId="10">
    <w:abstractNumId w:val="17"/>
  </w:num>
  <w:num w:numId="11">
    <w:abstractNumId w:val="19"/>
  </w:num>
  <w:num w:numId="12">
    <w:abstractNumId w:val="6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5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2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95177"/>
    <w:rsid w:val="000E5657"/>
    <w:rsid w:val="000F2998"/>
    <w:rsid w:val="001210A3"/>
    <w:rsid w:val="00122D65"/>
    <w:rsid w:val="00142B0A"/>
    <w:rsid w:val="001433D5"/>
    <w:rsid w:val="00150D01"/>
    <w:rsid w:val="001B139E"/>
    <w:rsid w:val="001B525A"/>
    <w:rsid w:val="00223C0A"/>
    <w:rsid w:val="00245E3A"/>
    <w:rsid w:val="002617F0"/>
    <w:rsid w:val="00285C22"/>
    <w:rsid w:val="00295869"/>
    <w:rsid w:val="002A24AB"/>
    <w:rsid w:val="002B3931"/>
    <w:rsid w:val="002C2173"/>
    <w:rsid w:val="002E3D46"/>
    <w:rsid w:val="002E7AE9"/>
    <w:rsid w:val="002F656D"/>
    <w:rsid w:val="0030031D"/>
    <w:rsid w:val="003032B2"/>
    <w:rsid w:val="00305340"/>
    <w:rsid w:val="003070A6"/>
    <w:rsid w:val="003071AA"/>
    <w:rsid w:val="00310D90"/>
    <w:rsid w:val="00321AB4"/>
    <w:rsid w:val="0032748A"/>
    <w:rsid w:val="00327BC6"/>
    <w:rsid w:val="00340F67"/>
    <w:rsid w:val="003427E5"/>
    <w:rsid w:val="00343129"/>
    <w:rsid w:val="00347FEE"/>
    <w:rsid w:val="00353733"/>
    <w:rsid w:val="003805FF"/>
    <w:rsid w:val="00385BE6"/>
    <w:rsid w:val="003B0715"/>
    <w:rsid w:val="003C2D77"/>
    <w:rsid w:val="003C6D68"/>
    <w:rsid w:val="003C6F0A"/>
    <w:rsid w:val="00406BF0"/>
    <w:rsid w:val="00424E08"/>
    <w:rsid w:val="00430AC5"/>
    <w:rsid w:val="00436106"/>
    <w:rsid w:val="004369C3"/>
    <w:rsid w:val="0044015D"/>
    <w:rsid w:val="0044253B"/>
    <w:rsid w:val="00445EB2"/>
    <w:rsid w:val="00447163"/>
    <w:rsid w:val="00454986"/>
    <w:rsid w:val="0046337C"/>
    <w:rsid w:val="00465B25"/>
    <w:rsid w:val="004670C0"/>
    <w:rsid w:val="004704D9"/>
    <w:rsid w:val="00470D22"/>
    <w:rsid w:val="00484F4C"/>
    <w:rsid w:val="004933F4"/>
    <w:rsid w:val="004A1942"/>
    <w:rsid w:val="004A1A4F"/>
    <w:rsid w:val="004B2944"/>
    <w:rsid w:val="004F22CF"/>
    <w:rsid w:val="005100E8"/>
    <w:rsid w:val="00512F0D"/>
    <w:rsid w:val="00543489"/>
    <w:rsid w:val="00552642"/>
    <w:rsid w:val="00561C9D"/>
    <w:rsid w:val="00563BE9"/>
    <w:rsid w:val="00581CCA"/>
    <w:rsid w:val="00582815"/>
    <w:rsid w:val="00585407"/>
    <w:rsid w:val="005A5591"/>
    <w:rsid w:val="005B48B1"/>
    <w:rsid w:val="005C55FF"/>
    <w:rsid w:val="005F2813"/>
    <w:rsid w:val="005F728F"/>
    <w:rsid w:val="00611940"/>
    <w:rsid w:val="00633E98"/>
    <w:rsid w:val="00641B49"/>
    <w:rsid w:val="00656286"/>
    <w:rsid w:val="00657AF9"/>
    <w:rsid w:val="00664FC2"/>
    <w:rsid w:val="00666768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5069"/>
    <w:rsid w:val="006E4A28"/>
    <w:rsid w:val="006E783B"/>
    <w:rsid w:val="0070524A"/>
    <w:rsid w:val="007073C7"/>
    <w:rsid w:val="00731C6C"/>
    <w:rsid w:val="00745A42"/>
    <w:rsid w:val="007644DA"/>
    <w:rsid w:val="00771A0B"/>
    <w:rsid w:val="00774FD7"/>
    <w:rsid w:val="0079161E"/>
    <w:rsid w:val="00793E22"/>
    <w:rsid w:val="007A4569"/>
    <w:rsid w:val="007A4F4E"/>
    <w:rsid w:val="007B329B"/>
    <w:rsid w:val="007C1EE4"/>
    <w:rsid w:val="007C44F9"/>
    <w:rsid w:val="007D3F32"/>
    <w:rsid w:val="007D5C32"/>
    <w:rsid w:val="007D7906"/>
    <w:rsid w:val="007E7C79"/>
    <w:rsid w:val="007F4234"/>
    <w:rsid w:val="0080254E"/>
    <w:rsid w:val="008337C2"/>
    <w:rsid w:val="00850D37"/>
    <w:rsid w:val="00850DA3"/>
    <w:rsid w:val="008817E5"/>
    <w:rsid w:val="008821D5"/>
    <w:rsid w:val="00884B44"/>
    <w:rsid w:val="0089675F"/>
    <w:rsid w:val="008B5EDA"/>
    <w:rsid w:val="008C58C9"/>
    <w:rsid w:val="008D0F22"/>
    <w:rsid w:val="008D6800"/>
    <w:rsid w:val="008E106E"/>
    <w:rsid w:val="008E110D"/>
    <w:rsid w:val="00903C48"/>
    <w:rsid w:val="009052E4"/>
    <w:rsid w:val="00931181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9F3245"/>
    <w:rsid w:val="00A07BDF"/>
    <w:rsid w:val="00A169C4"/>
    <w:rsid w:val="00A20AE7"/>
    <w:rsid w:val="00A20F16"/>
    <w:rsid w:val="00A63FAB"/>
    <w:rsid w:val="00A82319"/>
    <w:rsid w:val="00A87AB5"/>
    <w:rsid w:val="00AA2EDC"/>
    <w:rsid w:val="00AC4A10"/>
    <w:rsid w:val="00AD3CA8"/>
    <w:rsid w:val="00AE1CB0"/>
    <w:rsid w:val="00AF14F8"/>
    <w:rsid w:val="00AF53A4"/>
    <w:rsid w:val="00B0041E"/>
    <w:rsid w:val="00B026FA"/>
    <w:rsid w:val="00B0699B"/>
    <w:rsid w:val="00B168FD"/>
    <w:rsid w:val="00B309AB"/>
    <w:rsid w:val="00B5760C"/>
    <w:rsid w:val="00B612A1"/>
    <w:rsid w:val="00B640A8"/>
    <w:rsid w:val="00B7334B"/>
    <w:rsid w:val="00B80B60"/>
    <w:rsid w:val="00B84B07"/>
    <w:rsid w:val="00B851D2"/>
    <w:rsid w:val="00B87B67"/>
    <w:rsid w:val="00B96EC6"/>
    <w:rsid w:val="00BB2EC8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27CED"/>
    <w:rsid w:val="00C322B1"/>
    <w:rsid w:val="00C44059"/>
    <w:rsid w:val="00C50E37"/>
    <w:rsid w:val="00C5711E"/>
    <w:rsid w:val="00C73786"/>
    <w:rsid w:val="00C90792"/>
    <w:rsid w:val="00CD7FF1"/>
    <w:rsid w:val="00CE137E"/>
    <w:rsid w:val="00D05A10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C691F"/>
    <w:rsid w:val="00DC7915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D2C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6173F"/>
    <w:rsid w:val="00F74F01"/>
    <w:rsid w:val="00F75238"/>
    <w:rsid w:val="00F8044D"/>
    <w:rsid w:val="00F82BDB"/>
    <w:rsid w:val="00F8467A"/>
    <w:rsid w:val="00F86177"/>
    <w:rsid w:val="00F94563"/>
    <w:rsid w:val="00FB17B6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sto@snowhillmd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4648213820?pwd=b3JqbUVwSWRndnNZQktXTUJpZzdm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14</cp:revision>
  <cp:lastPrinted>2021-03-02T17:04:00Z</cp:lastPrinted>
  <dcterms:created xsi:type="dcterms:W3CDTF">2021-02-26T20:09:00Z</dcterms:created>
  <dcterms:modified xsi:type="dcterms:W3CDTF">2021-03-02T17:04:00Z</dcterms:modified>
</cp:coreProperties>
</file>